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9C2A" w14:textId="77777777" w:rsidR="00E70A65" w:rsidRDefault="00556AFC">
      <w:pPr>
        <w:pStyle w:val="berschrift1"/>
      </w:pPr>
      <w:r>
        <w:t>Shelf Trolley RWR-EP 46</w:t>
      </w:r>
    </w:p>
    <w:p w14:paraId="6F00BB84" w14:textId="77777777" w:rsidR="00E70A65" w:rsidRDefault="00E70A65">
      <w:pPr>
        <w:tabs>
          <w:tab w:val="left" w:pos="2552"/>
        </w:tabs>
        <w:rPr>
          <w:lang w:val="en-US"/>
        </w:rPr>
      </w:pPr>
    </w:p>
    <w:p w14:paraId="0A26A301" w14:textId="77777777" w:rsidR="00E70A65" w:rsidRDefault="00556AFC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07480E25" w14:textId="77777777" w:rsidR="00E70A65" w:rsidRDefault="00E70A65">
      <w:pPr>
        <w:tabs>
          <w:tab w:val="left" w:pos="2552"/>
        </w:tabs>
      </w:pPr>
    </w:p>
    <w:p w14:paraId="72535E6E" w14:textId="77777777" w:rsidR="00E70A65" w:rsidRDefault="00556AFC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668 mm</w:t>
      </w:r>
    </w:p>
    <w:p w14:paraId="035A9C9F" w14:textId="77777777" w:rsidR="00E70A65" w:rsidRDefault="00556AFC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739 mm</w:t>
      </w:r>
    </w:p>
    <w:p w14:paraId="46374093" w14:textId="77777777" w:rsidR="00E70A65" w:rsidRDefault="00556AFC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1675 mm</w:t>
      </w:r>
    </w:p>
    <w:p w14:paraId="50B525D0" w14:textId="77777777" w:rsidR="00E70A65" w:rsidRDefault="00E70A65">
      <w:pPr>
        <w:tabs>
          <w:tab w:val="left" w:pos="2552"/>
        </w:tabs>
      </w:pPr>
    </w:p>
    <w:p w14:paraId="5078714E" w14:textId="77777777" w:rsidR="00E70A65" w:rsidRDefault="00556AFC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 xml:space="preserve">    58 mm</w:t>
      </w:r>
    </w:p>
    <w:p w14:paraId="379FA7E3" w14:textId="77777777" w:rsidR="00E70A65" w:rsidRDefault="00E70A65">
      <w:pPr>
        <w:tabs>
          <w:tab w:val="left" w:pos="2552"/>
        </w:tabs>
      </w:pPr>
    </w:p>
    <w:p w14:paraId="02F86E2F" w14:textId="77777777" w:rsidR="00E70A65" w:rsidRDefault="00E70A65">
      <w:pPr>
        <w:tabs>
          <w:tab w:val="left" w:pos="2552"/>
        </w:tabs>
      </w:pPr>
    </w:p>
    <w:p w14:paraId="0FA7B5D4" w14:textId="77777777" w:rsidR="00E70A65" w:rsidRDefault="00556AFC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2FF734B3" w14:textId="77777777" w:rsidR="00E70A65" w:rsidRDefault="00E70A65">
      <w:pPr>
        <w:pStyle w:val="Kopfzeile"/>
        <w:tabs>
          <w:tab w:val="clear" w:pos="4536"/>
          <w:tab w:val="clear" w:pos="9072"/>
          <w:tab w:val="left" w:pos="2552"/>
        </w:tabs>
      </w:pPr>
    </w:p>
    <w:p w14:paraId="39AD87BA" w14:textId="77777777" w:rsidR="005620E6" w:rsidRDefault="00556AFC">
      <w:pPr>
        <w:pStyle w:val="Textkrper"/>
        <w:jc w:val="left"/>
        <w:rPr>
          <w:color w:val="auto"/>
        </w:rPr>
      </w:pPr>
      <w:r>
        <w:rPr>
          <w:color w:val="auto"/>
        </w:rPr>
        <w:t>The shelf trolley is designed especially for the transport and storage of eutectic plates in cold storage houses.</w:t>
      </w:r>
    </w:p>
    <w:p w14:paraId="513CB619" w14:textId="77777777" w:rsidR="00E70A65" w:rsidRDefault="00556AFC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in between the sturdy 25 x 25 mm square tube (curved without a recess). These are supplied with push-through protection on both sides. The push-through protection is folded over to prevent abrasion while inserting and removing eutectic plates.</w:t>
      </w:r>
    </w:p>
    <w:p w14:paraId="2122BA85" w14:textId="77777777" w:rsidR="00E70A65" w:rsidRDefault="00556AFC">
      <w:pPr>
        <w:pStyle w:val="Textkrper"/>
        <w:jc w:val="left"/>
        <w:rPr>
          <w:color w:val="auto"/>
        </w:rPr>
      </w:pPr>
      <w:r>
        <w:rPr>
          <w:color w:val="auto"/>
        </w:rPr>
        <w:t>The shelf trolley offers space for 46 eutectic plates inserted crosswise. For crosswise insertion, 2 eutectic plates are inserted one after another. They can be loaded and removed from both sides.</w:t>
      </w:r>
    </w:p>
    <w:p w14:paraId="4C5A4733" w14:textId="77777777" w:rsidR="00E70A65" w:rsidRDefault="00E70A65">
      <w:pPr>
        <w:pStyle w:val="Textkrper"/>
        <w:jc w:val="left"/>
        <w:rPr>
          <w:color w:val="auto"/>
        </w:rPr>
      </w:pPr>
    </w:p>
    <w:p w14:paraId="3E6A42EC" w14:textId="77777777" w:rsidR="00C245A0" w:rsidRDefault="00556AFC" w:rsidP="00C245A0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  <w:r w:rsidR="00FD2E89">
        <w:rPr>
          <w:color w:val="auto"/>
        </w:rPr>
        <w:br/>
      </w:r>
      <w:r>
        <w:rPr>
          <w:color w:val="auto"/>
        </w:rPr>
        <w:t>(4 steering castors, 2 of which have brakes, castor diameter 125 mm). Solid synthetic (polyamide) corner guards at all four corners protect against damage. An all-round base frame provides the necessary stability.</w:t>
      </w:r>
    </w:p>
    <w:p w14:paraId="0D9637F2" w14:textId="77777777" w:rsidR="00E70A65" w:rsidRDefault="00E70A65">
      <w:pPr>
        <w:pStyle w:val="Textkrper"/>
        <w:jc w:val="left"/>
      </w:pPr>
    </w:p>
    <w:p w14:paraId="56ECFB15" w14:textId="77777777" w:rsidR="00E70A65" w:rsidRDefault="00556AFC" w:rsidP="00C245A0">
      <w:pPr>
        <w:pStyle w:val="Textkrper"/>
        <w:jc w:val="left"/>
      </w:pPr>
      <w:r>
        <w:t xml:space="preserve"> </w:t>
      </w:r>
    </w:p>
    <w:p w14:paraId="5C6928FF" w14:textId="77777777" w:rsidR="00E70A65" w:rsidRDefault="00556AFC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4956ACB5" w14:textId="77777777" w:rsidR="00E70A65" w:rsidRDefault="00E70A65">
      <w:pPr>
        <w:tabs>
          <w:tab w:val="left" w:pos="2552"/>
          <w:tab w:val="left" w:pos="5670"/>
        </w:tabs>
      </w:pPr>
    </w:p>
    <w:p w14:paraId="1D2C6F14" w14:textId="77777777" w:rsidR="00E70A65" w:rsidRDefault="00556AF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4CAE0524" w14:textId="77777777" w:rsidR="00E70A65" w:rsidRDefault="00556AF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B081CBB" w14:textId="77777777" w:rsidR="00E70A65" w:rsidRDefault="00556AFC" w:rsidP="00C71400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Material thickness of the</w:t>
      </w:r>
      <w:r w:rsidR="00C71400">
        <w:rPr>
          <w:rFonts w:ascii="Arial" w:hAnsi="Arial"/>
        </w:rPr>
        <w:br/>
      </w:r>
      <w:r>
        <w:rPr>
          <w:rFonts w:ascii="Arial" w:hAnsi="Arial"/>
        </w:rPr>
        <w:t>square tube:</w:t>
      </w:r>
      <w:r>
        <w:rPr>
          <w:rFonts w:ascii="Arial" w:hAnsi="Arial"/>
        </w:rPr>
        <w:tab/>
        <w:t>1.5 mm</w:t>
      </w:r>
    </w:p>
    <w:p w14:paraId="114305EE" w14:textId="77777777" w:rsidR="00E70A65" w:rsidRDefault="00556AF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</w:t>
      </w:r>
    </w:p>
    <w:p w14:paraId="534746B0" w14:textId="77777777" w:rsidR="00E70A65" w:rsidRDefault="00556AF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support rails: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1.2 mm</w:t>
      </w:r>
    </w:p>
    <w:p w14:paraId="706FB5DC" w14:textId="77777777" w:rsidR="00E70A65" w:rsidRDefault="00556AF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39 kg</w:t>
      </w:r>
    </w:p>
    <w:p w14:paraId="08A0B6A8" w14:textId="77777777" w:rsidR="00E70A65" w:rsidRDefault="00556AF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  <w:r w:rsidR="00C71400">
        <w:br/>
      </w:r>
      <w:r>
        <w:t>per trolley:</w:t>
      </w:r>
      <w:r>
        <w:tab/>
      </w:r>
      <w:r w:rsidR="00C71400">
        <w:tab/>
      </w:r>
      <w:r>
        <w:t>200 kg</w:t>
      </w:r>
    </w:p>
    <w:p w14:paraId="188BF6B8" w14:textId="77777777" w:rsidR="00E70A65" w:rsidRDefault="00556AF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23</w:t>
      </w:r>
    </w:p>
    <w:p w14:paraId="4C84A059" w14:textId="77777777" w:rsidR="00E70A65" w:rsidRDefault="00556AF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46 eutectic plates</w:t>
      </w:r>
    </w:p>
    <w:p w14:paraId="17085651" w14:textId="77777777" w:rsidR="00E70A65" w:rsidRDefault="00E70A6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5E42F0D" w14:textId="77777777" w:rsidR="00E70A65" w:rsidRDefault="00556AF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lastRenderedPageBreak/>
        <w:t>Special features</w:t>
      </w:r>
    </w:p>
    <w:p w14:paraId="0DEDE675" w14:textId="77777777" w:rsidR="00E70A65" w:rsidRDefault="00E70A6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AAEDD15" w14:textId="77777777" w:rsidR="00E70A65" w:rsidRDefault="00556AF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Guide rails with push-through protection on both sides</w:t>
      </w:r>
    </w:p>
    <w:p w14:paraId="216472E1" w14:textId="77777777" w:rsidR="00E70A65" w:rsidRDefault="00E70A6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597EC25" w14:textId="77777777" w:rsidR="00E70A65" w:rsidRDefault="00E70A65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04B0914" w14:textId="77777777" w:rsidR="00C245A0" w:rsidRDefault="00C245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9A82299" w14:textId="77777777" w:rsidR="00E70A65" w:rsidRDefault="00556AFC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72443BB8" w14:textId="77777777" w:rsidR="00E70A65" w:rsidRDefault="00E70A65">
      <w:pPr>
        <w:tabs>
          <w:tab w:val="left" w:pos="2552"/>
          <w:tab w:val="left" w:pos="5670"/>
        </w:tabs>
      </w:pPr>
    </w:p>
    <w:p w14:paraId="3EB3F083" w14:textId="77777777" w:rsidR="00E70A65" w:rsidRDefault="00556AFC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DE5CDC" w:rsidRPr="00DE5CDC">
        <w:t>B.PRO</w:t>
      </w:r>
    </w:p>
    <w:p w14:paraId="181EB65F" w14:textId="77777777" w:rsidR="00E70A65" w:rsidRDefault="00556AFC" w:rsidP="004A6C00">
      <w:pPr>
        <w:tabs>
          <w:tab w:val="left" w:pos="2835"/>
          <w:tab w:val="left" w:pos="5670"/>
        </w:tabs>
      </w:pPr>
      <w:r>
        <w:t>Model:</w:t>
      </w:r>
      <w:r w:rsidR="004A6C00">
        <w:tab/>
      </w:r>
      <w:r>
        <w:t>RWR-EP 46</w:t>
      </w:r>
    </w:p>
    <w:p w14:paraId="6D4719C0" w14:textId="77777777" w:rsidR="00E70A65" w:rsidRPr="00C245A0" w:rsidRDefault="00556AFC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573963</w:t>
      </w:r>
    </w:p>
    <w:sectPr w:rsidR="00E70A65" w:rsidRPr="00C24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0CBD" w14:textId="77777777" w:rsidR="00086D03" w:rsidRDefault="00086D03">
      <w:r>
        <w:separator/>
      </w:r>
    </w:p>
  </w:endnote>
  <w:endnote w:type="continuationSeparator" w:id="0">
    <w:p w14:paraId="1298B5FF" w14:textId="77777777" w:rsidR="00086D03" w:rsidRDefault="0008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E5C7" w14:textId="77777777" w:rsidR="0034144C" w:rsidRDefault="003414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14D9" w14:textId="77777777" w:rsidR="006910A5" w:rsidRDefault="00556AFC">
    <w:pPr>
      <w:pStyle w:val="Fuzeile"/>
      <w:rPr>
        <w:sz w:val="16"/>
      </w:rPr>
    </w:pPr>
    <w:r>
      <w:rPr>
        <w:sz w:val="16"/>
      </w:rPr>
      <w:t>OR text RWR-EP 46</w:t>
    </w:r>
    <w:r w:rsidR="0034144C">
      <w:rPr>
        <w:sz w:val="16"/>
      </w:rPr>
      <w:t>/</w:t>
    </w:r>
    <w:r>
      <w:rPr>
        <w:sz w:val="16"/>
      </w:rPr>
      <w:t xml:space="preserve"> Version 1.0/ O. Müller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9E1A" w14:textId="77777777" w:rsidR="0034144C" w:rsidRDefault="003414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C047" w14:textId="77777777" w:rsidR="00086D03" w:rsidRDefault="00086D03">
      <w:r>
        <w:separator/>
      </w:r>
    </w:p>
  </w:footnote>
  <w:footnote w:type="continuationSeparator" w:id="0">
    <w:p w14:paraId="64D5393F" w14:textId="77777777" w:rsidR="00086D03" w:rsidRDefault="0008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3483" w14:textId="77777777" w:rsidR="0034144C" w:rsidRDefault="003414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BAF" w14:textId="77777777" w:rsidR="0034144C" w:rsidRDefault="003414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A60F" w14:textId="77777777" w:rsidR="0034144C" w:rsidRDefault="003414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D1C"/>
    <w:rsid w:val="00001639"/>
    <w:rsid w:val="00020D86"/>
    <w:rsid w:val="00086D03"/>
    <w:rsid w:val="00144D07"/>
    <w:rsid w:val="0020483E"/>
    <w:rsid w:val="0034144C"/>
    <w:rsid w:val="00424C42"/>
    <w:rsid w:val="004A6C00"/>
    <w:rsid w:val="004D0F32"/>
    <w:rsid w:val="004F0A07"/>
    <w:rsid w:val="00556AFC"/>
    <w:rsid w:val="0056093F"/>
    <w:rsid w:val="005620E6"/>
    <w:rsid w:val="00665499"/>
    <w:rsid w:val="0068624F"/>
    <w:rsid w:val="006910A5"/>
    <w:rsid w:val="006C7631"/>
    <w:rsid w:val="00743D1C"/>
    <w:rsid w:val="008332A9"/>
    <w:rsid w:val="00847E4F"/>
    <w:rsid w:val="008A4565"/>
    <w:rsid w:val="008C692D"/>
    <w:rsid w:val="009D1BEF"/>
    <w:rsid w:val="00A92A28"/>
    <w:rsid w:val="00AC4C39"/>
    <w:rsid w:val="00B268FF"/>
    <w:rsid w:val="00C245A0"/>
    <w:rsid w:val="00C71400"/>
    <w:rsid w:val="00D62499"/>
    <w:rsid w:val="00DE5CDC"/>
    <w:rsid w:val="00E61C84"/>
    <w:rsid w:val="00E70A65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98F04C"/>
  <w15:chartTrackingRefBased/>
  <w15:docId w15:val="{7EF2AD6E-8934-4680-9958-EBECFD48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Sprechblasentext">
    <w:name w:val="Balloon Text"/>
    <w:basedOn w:val="Standard"/>
    <w:semiHidden/>
    <w:rsid w:val="00B268F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2012-10-23T06:36:00Z</cp:lastPrinted>
  <dcterms:created xsi:type="dcterms:W3CDTF">2021-09-25T15:37:00Z</dcterms:created>
  <dcterms:modified xsi:type="dcterms:W3CDTF">2021-09-25T15:37:00Z</dcterms:modified>
</cp:coreProperties>
</file>